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FC" w:rsidRPr="000E57C7" w:rsidRDefault="001549FC" w:rsidP="001549FC"/>
    <w:p w:rsidR="001549FC" w:rsidRPr="000E57C7" w:rsidRDefault="001549FC" w:rsidP="001549FC">
      <w:pPr>
        <w:rPr>
          <w:rFonts w:ascii="Times New Roman" w:hAnsi="Times New Roman" w:cs="Times New Roman"/>
        </w:rPr>
      </w:pPr>
    </w:p>
    <w:p w:rsidR="001549FC" w:rsidRPr="000E57C7" w:rsidRDefault="001549FC" w:rsidP="001549FC">
      <w:pPr>
        <w:rPr>
          <w:rFonts w:ascii="Bodoni MT" w:hAnsi="Bodoni MT" w:cs="Times New Roman"/>
        </w:rPr>
      </w:pPr>
    </w:p>
    <w:tbl>
      <w:tblPr>
        <w:tblW w:w="9371" w:type="dxa"/>
        <w:tblInd w:w="93" w:type="dxa"/>
        <w:tblLook w:val="04A0"/>
      </w:tblPr>
      <w:tblGrid>
        <w:gridCol w:w="2262"/>
        <w:gridCol w:w="2241"/>
        <w:gridCol w:w="4868"/>
      </w:tblGrid>
      <w:tr w:rsidR="001A41EA" w:rsidRPr="00D028FD" w:rsidTr="001A41EA">
        <w:trPr>
          <w:trHeight w:val="453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D028FD">
              <w:rPr>
                <w:rFonts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EA" w:rsidRPr="00D028FD" w:rsidRDefault="00674B7A" w:rsidP="0056632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4B7A">
              <w:rPr>
                <w:rFonts w:cs="Times New Roman"/>
                <w:sz w:val="24"/>
                <w:szCs w:val="24"/>
              </w:rPr>
              <w:t>Конференция «Новые возможности диагностики и лечения головной боли»</w:t>
            </w:r>
          </w:p>
        </w:tc>
      </w:tr>
      <w:tr w:rsidR="001A41EA" w:rsidRPr="00D028FD" w:rsidTr="001A41EA">
        <w:trPr>
          <w:trHeight w:val="173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A41EA" w:rsidRPr="00D028FD" w:rsidTr="001A41EA">
        <w:trPr>
          <w:trHeight w:val="619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D028FD">
              <w:rPr>
                <w:rFonts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674B7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566322">
              <w:rPr>
                <w:rFonts w:cs="Times New Roman"/>
                <w:sz w:val="24"/>
                <w:szCs w:val="24"/>
              </w:rPr>
              <w:t>.10</w:t>
            </w:r>
            <w:r w:rsidR="001A41EA" w:rsidRPr="00D028FD">
              <w:rPr>
                <w:rFonts w:cs="Times New Roman"/>
                <w:sz w:val="24"/>
                <w:szCs w:val="24"/>
              </w:rPr>
              <w:t>.201</w:t>
            </w:r>
            <w:r w:rsidR="00006E03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1A41EA" w:rsidRPr="00D028FD" w:rsidTr="001A41EA">
        <w:trPr>
          <w:trHeight w:val="81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A41EA" w:rsidRPr="00D028FD" w:rsidTr="001A41EA">
        <w:trPr>
          <w:trHeight w:val="363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D028FD">
              <w:rPr>
                <w:rFonts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1EA" w:rsidRPr="00674B7A" w:rsidRDefault="00674B7A" w:rsidP="006A1EB6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74B7A">
              <w:rPr>
                <w:rFonts w:ascii="Times New Roman" w:hAnsi="Times New Roman" w:cs="Times New Roman"/>
                <w:sz w:val="24"/>
              </w:rPr>
              <w:t>Новотель СанктПетербург Центр. Ул. Маяковского 3а</w:t>
            </w:r>
          </w:p>
        </w:tc>
      </w:tr>
      <w:tr w:rsidR="001A41EA" w:rsidRPr="003F159E" w:rsidTr="001A41EA">
        <w:trPr>
          <w:trHeight w:val="363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3F159E" w:rsidRDefault="001A41EA" w:rsidP="00D4009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A41EA" w:rsidRPr="003F159E" w:rsidTr="001A41EA">
        <w:trPr>
          <w:trHeight w:val="60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3F159E" w:rsidRDefault="001A41EA" w:rsidP="00D4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F159E">
              <w:rPr>
                <w:rFonts w:ascii="Arial" w:eastAsia="Times New Roman" w:hAnsi="Arial" w:cs="Arial"/>
                <w:b/>
                <w:bCs/>
                <w:lang w:eastAsia="ru-RU"/>
              </w:rPr>
              <w:t>Тема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3F159E" w:rsidRDefault="001A41EA" w:rsidP="00D4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F159E">
              <w:rPr>
                <w:rFonts w:ascii="Arial" w:eastAsia="Times New Roman" w:hAnsi="Arial" w:cs="Arial"/>
                <w:b/>
                <w:bCs/>
                <w:lang w:eastAsia="ru-RU"/>
              </w:rPr>
              <w:t>Докладчик</w:t>
            </w:r>
          </w:p>
        </w:tc>
      </w:tr>
      <w:tr w:rsidR="001A41EA" w:rsidRPr="00D028FD" w:rsidTr="001A41EA">
        <w:trPr>
          <w:trHeight w:val="57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7867CB" w:rsidRDefault="001A41EA" w:rsidP="001A41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Региональный</w:t>
            </w:r>
            <w:r w:rsidR="00A526BB">
              <w:rPr>
                <w:rFonts w:cs="Times New Roman"/>
                <w:sz w:val="24"/>
                <w:szCs w:val="24"/>
              </w:rPr>
              <w:t xml:space="preserve"> менеджер</w:t>
            </w:r>
            <w:r w:rsidRPr="00D028FD">
              <w:rPr>
                <w:rFonts w:cs="Times New Roman"/>
                <w:sz w:val="24"/>
                <w:szCs w:val="24"/>
              </w:rPr>
              <w:t xml:space="preserve"> компании "АКРИХИН" </w:t>
            </w:r>
            <w:r w:rsidR="00A526BB">
              <w:rPr>
                <w:rFonts w:cs="Times New Roman"/>
                <w:sz w:val="24"/>
                <w:szCs w:val="24"/>
              </w:rPr>
              <w:t>Широбоков С.В.</w:t>
            </w:r>
          </w:p>
        </w:tc>
      </w:tr>
      <w:tr w:rsidR="001A41EA" w:rsidRPr="00D028FD" w:rsidTr="001A41EA">
        <w:trPr>
          <w:trHeight w:val="72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566322" w:rsidP="00674B7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047CC">
              <w:rPr>
                <w:rFonts w:ascii="Arial" w:hAnsi="Arial" w:cs="Arial"/>
              </w:rPr>
              <w:t>Доклад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66322">
              <w:rPr>
                <w:rFonts w:ascii="Arial" w:hAnsi="Arial" w:cs="Arial"/>
              </w:rPr>
              <w:t>«</w:t>
            </w:r>
            <w:r w:rsidR="00674B7A">
              <w:rPr>
                <w:rFonts w:ascii="Arial" w:hAnsi="Arial" w:cs="Arial"/>
              </w:rPr>
              <w:t>Диагностика и лечение вторичных головных болей. Клинические возможности применения Дакарба</w:t>
            </w:r>
            <w:r w:rsidRPr="00566322">
              <w:rPr>
                <w:rFonts w:ascii="Arial" w:hAnsi="Arial" w:cs="Arial"/>
              </w:rPr>
              <w:t>»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674B7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t>Корешкина Марина Игоревна, д.м.н.руководитель центра лечения головных болей клиники «Скандинавия»</w:t>
            </w:r>
          </w:p>
        </w:tc>
      </w:tr>
      <w:tr w:rsidR="001A41EA" w:rsidRPr="00D028FD" w:rsidTr="001A41EA">
        <w:trPr>
          <w:trHeight w:val="363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Ответы на вопросы, дискуссия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все участники</w:t>
            </w:r>
          </w:p>
        </w:tc>
      </w:tr>
      <w:tr w:rsidR="001A41EA" w:rsidRPr="00D028FD" w:rsidTr="001A41EA">
        <w:trPr>
          <w:trHeight w:val="363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все участники</w:t>
            </w:r>
            <w:r w:rsidR="00A526BB">
              <w:rPr>
                <w:rFonts w:cs="Times New Roman"/>
                <w:sz w:val="24"/>
                <w:szCs w:val="24"/>
              </w:rPr>
              <w:t>, участие в выставке</w:t>
            </w:r>
            <w:r w:rsidR="007867C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A41EA" w:rsidRPr="003F159E" w:rsidTr="001A41EA">
        <w:trPr>
          <w:trHeight w:val="63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3F159E" w:rsidRDefault="001A41EA" w:rsidP="00D4009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F159E">
              <w:rPr>
                <w:rFonts w:ascii="Arial" w:eastAsia="Times New Roman" w:hAnsi="Arial" w:cs="Arial"/>
                <w:lang w:eastAsia="ru-RU"/>
              </w:rPr>
              <w:t>Заключительное слово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3F159E" w:rsidRDefault="00A526BB" w:rsidP="00CB60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28FD">
              <w:rPr>
                <w:rFonts w:cs="Times New Roman"/>
                <w:sz w:val="24"/>
                <w:szCs w:val="24"/>
              </w:rPr>
              <w:t>Региональный</w:t>
            </w:r>
            <w:r>
              <w:rPr>
                <w:rFonts w:cs="Times New Roman"/>
                <w:sz w:val="24"/>
                <w:szCs w:val="24"/>
              </w:rPr>
              <w:t xml:space="preserve"> менеджер</w:t>
            </w:r>
            <w:r w:rsidRPr="00D028FD">
              <w:rPr>
                <w:rFonts w:cs="Times New Roman"/>
                <w:sz w:val="24"/>
                <w:szCs w:val="24"/>
              </w:rPr>
              <w:t xml:space="preserve"> компании "АКРИХИН" </w:t>
            </w:r>
            <w:r>
              <w:rPr>
                <w:rFonts w:cs="Times New Roman"/>
                <w:sz w:val="24"/>
                <w:szCs w:val="24"/>
              </w:rPr>
              <w:t>Широбоков С.В.</w:t>
            </w:r>
          </w:p>
        </w:tc>
      </w:tr>
    </w:tbl>
    <w:p w:rsidR="001549FC" w:rsidRPr="000E57C7" w:rsidRDefault="001549FC" w:rsidP="001549FC">
      <w:pPr>
        <w:rPr>
          <w:rFonts w:ascii="Bodoni MT" w:hAnsi="Bodoni MT" w:cs="Times New Roman"/>
        </w:rPr>
      </w:pPr>
    </w:p>
    <w:p w:rsidR="001549FC" w:rsidRPr="000E57C7" w:rsidRDefault="001549FC" w:rsidP="001549FC">
      <w:pPr>
        <w:rPr>
          <w:rFonts w:ascii="Bodoni MT" w:hAnsi="Bodoni MT" w:cs="Times New Roman"/>
        </w:rPr>
      </w:pPr>
    </w:p>
    <w:p w:rsidR="001549FC" w:rsidRPr="000E57C7" w:rsidRDefault="001549FC" w:rsidP="001549FC">
      <w:pPr>
        <w:rPr>
          <w:rFonts w:ascii="Bodoni MT" w:hAnsi="Bodoni MT" w:cs="Times New Roman"/>
        </w:rPr>
      </w:pPr>
    </w:p>
    <w:p w:rsidR="001549FC" w:rsidRDefault="001549FC" w:rsidP="001549FC"/>
    <w:p w:rsidR="0054732C" w:rsidRDefault="0054732C"/>
    <w:sectPr w:rsidR="0054732C" w:rsidSect="0054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49FC"/>
    <w:rsid w:val="00006E03"/>
    <w:rsid w:val="0007544E"/>
    <w:rsid w:val="000E590C"/>
    <w:rsid w:val="00105FAF"/>
    <w:rsid w:val="001549FC"/>
    <w:rsid w:val="001A41EA"/>
    <w:rsid w:val="00260221"/>
    <w:rsid w:val="002A579C"/>
    <w:rsid w:val="00443DE0"/>
    <w:rsid w:val="00480321"/>
    <w:rsid w:val="00491077"/>
    <w:rsid w:val="0054732C"/>
    <w:rsid w:val="00566322"/>
    <w:rsid w:val="00585FB9"/>
    <w:rsid w:val="0064410E"/>
    <w:rsid w:val="00674B7A"/>
    <w:rsid w:val="006A1EB6"/>
    <w:rsid w:val="006C01D0"/>
    <w:rsid w:val="007867CB"/>
    <w:rsid w:val="008049A7"/>
    <w:rsid w:val="008459BE"/>
    <w:rsid w:val="00870D7C"/>
    <w:rsid w:val="0090071E"/>
    <w:rsid w:val="00997B85"/>
    <w:rsid w:val="009E048A"/>
    <w:rsid w:val="00A526BB"/>
    <w:rsid w:val="00A6403A"/>
    <w:rsid w:val="00AE6728"/>
    <w:rsid w:val="00B82F78"/>
    <w:rsid w:val="00C42C67"/>
    <w:rsid w:val="00C819D6"/>
    <w:rsid w:val="00CB6036"/>
    <w:rsid w:val="00D750AC"/>
    <w:rsid w:val="00E53DE3"/>
    <w:rsid w:val="00EF65E7"/>
    <w:rsid w:val="00F8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49A7"/>
    <w:pPr>
      <w:spacing w:after="0" w:line="360" w:lineRule="auto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049A7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Polpharma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2014-06-26T08:24:00Z</dcterms:created>
  <dcterms:modified xsi:type="dcterms:W3CDTF">2014-06-26T08:24:00Z</dcterms:modified>
</cp:coreProperties>
</file>